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CB759F">
        <w:rPr>
          <w:sz w:val="28"/>
          <w:szCs w:val="28"/>
        </w:rPr>
        <w:t>20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783415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83415" w:rsidRPr="005265B2">
        <w:rPr>
          <w:sz w:val="28"/>
          <w:szCs w:val="28"/>
        </w:rPr>
        <w:t xml:space="preserve"> 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C97109">
        <w:rPr>
          <w:sz w:val="28"/>
          <w:szCs w:val="28"/>
        </w:rPr>
        <w:t>Ю.В.Яковченко</w:t>
      </w:r>
      <w:proofErr w:type="spellEnd"/>
      <w:r w:rsidRPr="005265B2">
        <w:rPr>
          <w:sz w:val="28"/>
          <w:szCs w:val="28"/>
        </w:rPr>
        <w:t xml:space="preserve"> </w:t>
      </w:r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C97109">
        <w:rPr>
          <w:b/>
          <w:sz w:val="28"/>
          <w:szCs w:val="28"/>
        </w:rPr>
        <w:t>20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F729B1" w:rsidP="00CB759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4 979 619,00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80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80944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80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D80944">
              <w:rPr>
                <w:sz w:val="28"/>
                <w:szCs w:val="28"/>
              </w:rPr>
              <w:t>252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D80944" w:rsidRPr="00C134BA" w:rsidTr="006A5153">
        <w:tc>
          <w:tcPr>
            <w:tcW w:w="3090" w:type="dxa"/>
            <w:gridSpan w:val="2"/>
          </w:tcPr>
          <w:p w:rsidR="00D80944" w:rsidRPr="00C134BA" w:rsidRDefault="00D80944" w:rsidP="00D80944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D80944" w:rsidRPr="00C134BA" w:rsidRDefault="00D80944" w:rsidP="00D80944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D80944" w:rsidRPr="00C134BA" w:rsidRDefault="00D80944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D80944" w:rsidRDefault="00D80944" w:rsidP="00B6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729B1" w:rsidRPr="00C134BA" w:rsidTr="006A5153">
        <w:tc>
          <w:tcPr>
            <w:tcW w:w="3090" w:type="dxa"/>
            <w:gridSpan w:val="2"/>
          </w:tcPr>
          <w:p w:rsidR="00F729B1" w:rsidRPr="00C134BA" w:rsidRDefault="00F729B1" w:rsidP="00F729B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</w:t>
            </w:r>
            <w:r>
              <w:rPr>
                <w:sz w:val="28"/>
                <w:szCs w:val="28"/>
              </w:rPr>
              <w:t>540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F729B1" w:rsidRDefault="00F729B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F729B1" w:rsidRPr="00C134BA" w:rsidRDefault="00F729B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25 119,00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729B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Pr="00C134BA" w:rsidRDefault="00F729B1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729B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729B1" w:rsidRPr="00C134BA" w:rsidTr="006A5153">
        <w:tc>
          <w:tcPr>
            <w:tcW w:w="3090" w:type="dxa"/>
            <w:gridSpan w:val="2"/>
          </w:tcPr>
          <w:p w:rsidR="00F729B1" w:rsidRDefault="00F729B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99201135220110020240</w:t>
            </w:r>
          </w:p>
        </w:tc>
        <w:tc>
          <w:tcPr>
            <w:tcW w:w="8643" w:type="dxa"/>
          </w:tcPr>
          <w:p w:rsidR="00110743" w:rsidRDefault="00F729B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  <w:r w:rsidR="00110743" w:rsidRPr="00C134BA">
              <w:rPr>
                <w:sz w:val="28"/>
                <w:szCs w:val="28"/>
              </w:rPr>
              <w:t xml:space="preserve"> </w:t>
            </w:r>
          </w:p>
          <w:p w:rsidR="00F729B1" w:rsidRDefault="001107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:rsidR="00110743" w:rsidRDefault="00110743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11074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120 000,00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ского сельского поселения на 2020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6417D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C535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C97109">
              <w:rPr>
                <w:sz w:val="28"/>
                <w:szCs w:val="28"/>
              </w:rPr>
              <w:t>20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97109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80944">
              <w:rPr>
                <w:sz w:val="28"/>
                <w:szCs w:val="28"/>
              </w:rPr>
              <w:t>0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CB759F">
              <w:rPr>
                <w:sz w:val="28"/>
                <w:szCs w:val="28"/>
              </w:rPr>
              <w:t>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>Использование и охрана земель на территории Веселовского сельского поселения Павловского района на 2018-2020 годы»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C97109">
              <w:rPr>
                <w:sz w:val="28"/>
                <w:szCs w:val="28"/>
              </w:rPr>
              <w:t>2020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 на 2018-2020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99201137800111070240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C97109">
              <w:rPr>
                <w:sz w:val="28"/>
                <w:szCs w:val="28"/>
              </w:rPr>
              <w:t>20</w:t>
            </w:r>
            <w:proofErr w:type="gramEnd"/>
            <w:r w:rsidRPr="00C134BA">
              <w:rPr>
                <w:sz w:val="28"/>
                <w:szCs w:val="28"/>
              </w:rPr>
              <w:t xml:space="preserve"> год». </w:t>
            </w:r>
          </w:p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99201139000011070240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C97109">
              <w:rPr>
                <w:sz w:val="28"/>
                <w:szCs w:val="28"/>
              </w:rPr>
              <w:t>20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B759F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97109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AD0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C9710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300 0</w:t>
            </w:r>
            <w:r w:rsidR="00F51635"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F5163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97109">
              <w:rPr>
                <w:sz w:val="28"/>
                <w:szCs w:val="28"/>
              </w:rPr>
              <w:t>12 3</w:t>
            </w:r>
            <w:r>
              <w:rPr>
                <w:sz w:val="28"/>
                <w:szCs w:val="28"/>
              </w:rPr>
              <w:t>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87 700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C97109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 xml:space="preserve">Обеспечение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EF7998">
        <w:trPr>
          <w:trHeight w:val="283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осуществлении мероприятий ГО и обеспечение безопасности людей на водных объектах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BD36BB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9907DF" w:rsidRPr="00EF7998" w:rsidRDefault="009907DF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7998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EF7998">
        <w:trPr>
          <w:trHeight w:val="2112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EF7998" w:rsidRDefault="00EF7998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F7998">
              <w:rPr>
                <w:sz w:val="28"/>
                <w:szCs w:val="28"/>
              </w:rPr>
              <w:t>0 000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C134BA" w:rsidRDefault="00EF7998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lastRenderedPageBreak/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9031F0" w:rsidP="00CB759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5 740 743,10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031F0">
              <w:rPr>
                <w:sz w:val="28"/>
                <w:szCs w:val="28"/>
              </w:rPr>
              <w:t> 761 981</w:t>
            </w:r>
            <w:r w:rsidR="00CB759F">
              <w:rPr>
                <w:sz w:val="28"/>
                <w:szCs w:val="28"/>
              </w:rPr>
              <w:t>,10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282A5F" w:rsidRDefault="009031F0" w:rsidP="009031F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992040970001</w:t>
            </w:r>
            <w:r>
              <w:rPr>
                <w:sz w:val="28"/>
                <w:szCs w:val="28"/>
                <w:lang w:val="en-US"/>
              </w:rPr>
              <w:t>S2440240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282A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«Капитальный ремонт и ремонт автомобильных дорог местного значения Веселовского сельского поселения Павловского района на 2020 год»</w:t>
            </w:r>
          </w:p>
          <w:p w:rsidR="009031F0" w:rsidRPr="00282A5F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B14150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3 278 762,0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на 2020 год»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9031F0" w:rsidRDefault="00110743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3 026 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599,57</w:t>
            </w:r>
          </w:p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жилищно-коммунального хозяйства по Веселовскому сельскому поселению Павловского района на 2020 год»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110743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2 656 599,57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Формирование современной городской среды на территории Веселовского сельского поселения Павловского района на 2018-2020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976" w:type="dxa"/>
          </w:tcPr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195E2F">
              <w:rPr>
                <w:b/>
                <w:sz w:val="28"/>
                <w:szCs w:val="28"/>
              </w:rPr>
              <w:t>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Молодежная политика в Веселовского сельского поселения Павловского района в 2020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>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195E2F" w:rsidRDefault="009031F0" w:rsidP="009031F0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8643" w:type="dxa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3 800 000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3 350 000</w:t>
            </w:r>
          </w:p>
        </w:tc>
      </w:tr>
      <w:tr w:rsidR="009031F0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9920801660011007</w:t>
            </w:r>
            <w:r w:rsidRPr="00C134B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«Обеспечение сохранности воинских захоронений и мемориальных сооружений, организация их восстановления на территории Веселовского сельского поселения Павловского района на 2020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9031F0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483</w:t>
            </w:r>
            <w:r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 год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Pr="00C134BA">
              <w:rPr>
                <w:sz w:val="28"/>
                <w:szCs w:val="28"/>
              </w:rPr>
              <w:t>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 на 2020год»</w:t>
            </w:r>
          </w:p>
        </w:tc>
        <w:tc>
          <w:tcPr>
            <w:tcW w:w="2976" w:type="dxa"/>
          </w:tcPr>
          <w:p w:rsidR="009031F0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9031F0" w:rsidRPr="001B4476" w:rsidTr="006A5153">
        <w:tc>
          <w:tcPr>
            <w:tcW w:w="3090" w:type="dxa"/>
            <w:gridSpan w:val="2"/>
          </w:tcPr>
          <w:p w:rsidR="009031F0" w:rsidRPr="001B4476" w:rsidRDefault="009031F0" w:rsidP="009031F0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9031F0" w:rsidRPr="001B4476" w:rsidRDefault="009031F0" w:rsidP="009031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1B4476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18 462 961,67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555F8D" w:rsidRDefault="00555F8D" w:rsidP="00555F8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 xml:space="preserve"> Веселовского</w:t>
      </w:r>
      <w:proofErr w:type="gramEnd"/>
      <w:r w:rsidR="005265B2">
        <w:rPr>
          <w:sz w:val="28"/>
          <w:szCs w:val="28"/>
        </w:rPr>
        <w:t xml:space="preserve">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Ю.В.Яковченко</w:t>
      </w:r>
      <w:proofErr w:type="spellEnd"/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0743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900B61"/>
    <w:rsid w:val="009031F0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E5E"/>
    <w:rsid w:val="00BC1E23"/>
    <w:rsid w:val="00BC328A"/>
    <w:rsid w:val="00BC4BD3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B759F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01CA"/>
    <w:rsid w:val="00D769C7"/>
    <w:rsid w:val="00D80944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29B1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1093B-B42F-40E9-B8EC-D3CFEF87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1655</Words>
  <Characters>9436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93</cp:revision>
  <cp:lastPrinted>2020-02-10T10:43:00Z</cp:lastPrinted>
  <dcterms:created xsi:type="dcterms:W3CDTF">2016-12-26T10:25:00Z</dcterms:created>
  <dcterms:modified xsi:type="dcterms:W3CDTF">2020-03-16T08:38:00Z</dcterms:modified>
</cp:coreProperties>
</file>